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51" w:rsidRPr="001B7351" w:rsidRDefault="001B7351" w:rsidP="001B7351">
      <w:pPr>
        <w:shd w:val="clear" w:color="auto" w:fill="FFFFFF"/>
        <w:spacing w:after="0" w:line="240" w:lineRule="auto"/>
        <w:outlineLvl w:val="1"/>
        <w:rPr>
          <w:rFonts w:ascii="Georgia" w:eastAsia="Times New Roman" w:hAnsi="Georgia" w:cs="Times New Roman"/>
          <w:color w:val="444444"/>
          <w:sz w:val="45"/>
          <w:szCs w:val="45"/>
          <w:lang w:eastAsia="de-AT"/>
        </w:rPr>
      </w:pPr>
      <w:r w:rsidRPr="001B7351">
        <w:rPr>
          <w:rFonts w:ascii="Georgia" w:eastAsia="Times New Roman" w:hAnsi="Georgia" w:cs="Times New Roman"/>
          <w:color w:val="444444"/>
          <w:sz w:val="45"/>
          <w:szCs w:val="45"/>
          <w:lang w:eastAsia="de-AT"/>
        </w:rPr>
        <w:t>Die Fußballer und ihr Schuh-Tick</w:t>
      </w:r>
    </w:p>
    <w:p w:rsidR="001B7351" w:rsidRPr="001B7351" w:rsidRDefault="001B7351" w:rsidP="001B7351">
      <w:pPr>
        <w:shd w:val="clear" w:color="auto" w:fill="FFFFFF"/>
        <w:spacing w:before="180" w:after="180" w:line="240" w:lineRule="auto"/>
        <w:outlineLvl w:val="2"/>
        <w:rPr>
          <w:rFonts w:ascii="Helvetica" w:eastAsia="Times New Roman" w:hAnsi="Helvetica" w:cs="Helvetica"/>
          <w:color w:val="444444"/>
          <w:sz w:val="21"/>
          <w:szCs w:val="21"/>
          <w:lang w:eastAsia="de-AT"/>
        </w:rPr>
      </w:pPr>
      <w:r w:rsidRPr="001B7351">
        <w:rPr>
          <w:rFonts w:ascii="Helvetica" w:eastAsia="Times New Roman" w:hAnsi="Helvetica" w:cs="Helvetica"/>
          <w:color w:val="444444"/>
          <w:sz w:val="21"/>
          <w:szCs w:val="21"/>
          <w:lang w:eastAsia="de-AT"/>
        </w:rPr>
        <w:t xml:space="preserve">LINZ. SV </w:t>
      </w:r>
      <w:proofErr w:type="spellStart"/>
      <w:r w:rsidRPr="001B7351">
        <w:rPr>
          <w:rFonts w:ascii="Helvetica" w:eastAsia="Times New Roman" w:hAnsi="Helvetica" w:cs="Helvetica"/>
          <w:color w:val="444444"/>
          <w:sz w:val="21"/>
          <w:szCs w:val="21"/>
          <w:lang w:eastAsia="de-AT"/>
        </w:rPr>
        <w:t>Urfahrs</w:t>
      </w:r>
      <w:proofErr w:type="spellEnd"/>
      <w:r w:rsidRPr="001B7351">
        <w:rPr>
          <w:rFonts w:ascii="Helvetica" w:eastAsia="Times New Roman" w:hAnsi="Helvetica" w:cs="Helvetica"/>
          <w:color w:val="444444"/>
          <w:sz w:val="21"/>
          <w:szCs w:val="21"/>
          <w:lang w:eastAsia="de-AT"/>
        </w:rPr>
        <w:t xml:space="preserve"> William Wallace läuft nie ohne die schottische Flagge ein</w:t>
      </w:r>
    </w:p>
    <w:p w:rsidR="001B7351" w:rsidRPr="001B7351" w:rsidRDefault="001B7351" w:rsidP="001B7351">
      <w:pPr>
        <w:spacing w:after="0" w:line="240" w:lineRule="auto"/>
        <w:rPr>
          <w:rFonts w:ascii="Times New Roman" w:eastAsia="Times New Roman" w:hAnsi="Times New Roman" w:cs="Times New Roman"/>
          <w:sz w:val="24"/>
          <w:szCs w:val="24"/>
          <w:lang w:eastAsia="de-AT"/>
        </w:rPr>
      </w:pPr>
      <w:r>
        <w:rPr>
          <w:rFonts w:ascii="Helvetica" w:eastAsia="Times New Roman" w:hAnsi="Helvetica" w:cs="Helvetica"/>
          <w:noProof/>
          <w:color w:val="3774A1"/>
          <w:sz w:val="21"/>
          <w:szCs w:val="21"/>
          <w:shd w:val="clear" w:color="auto" w:fill="FFFFFF"/>
          <w:lang w:eastAsia="de-AT"/>
        </w:rPr>
        <w:drawing>
          <wp:inline distT="0" distB="0" distL="0" distR="0">
            <wp:extent cx="5343525" cy="3000375"/>
            <wp:effectExtent l="0" t="0" r="9525" b="9525"/>
            <wp:docPr id="1" name="Grafik 1" descr="Die Fußballer und ihr Schuh-Ti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ußballer und ihr Schuh-Ti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3000375"/>
                    </a:xfrm>
                    <a:prstGeom prst="rect">
                      <a:avLst/>
                    </a:prstGeom>
                    <a:noFill/>
                    <a:ln>
                      <a:noFill/>
                    </a:ln>
                  </pic:spPr>
                </pic:pic>
              </a:graphicData>
            </a:graphic>
          </wp:inline>
        </w:drawing>
      </w:r>
    </w:p>
    <w:p w:rsidR="001B7351" w:rsidRPr="001B7351" w:rsidRDefault="001B7351" w:rsidP="001B7351">
      <w:pPr>
        <w:shd w:val="clear" w:color="auto" w:fill="FFFFFF"/>
        <w:spacing w:after="0" w:line="240" w:lineRule="auto"/>
        <w:rPr>
          <w:rFonts w:ascii="Helvetica" w:eastAsia="Times New Roman" w:hAnsi="Helvetica" w:cs="Helvetica"/>
          <w:color w:val="777777"/>
          <w:sz w:val="18"/>
          <w:szCs w:val="18"/>
          <w:lang w:eastAsia="de-AT"/>
        </w:rPr>
      </w:pPr>
      <w:r w:rsidRPr="001B7351">
        <w:rPr>
          <w:rFonts w:ascii="Helvetica" w:eastAsia="Times New Roman" w:hAnsi="Helvetica" w:cs="Helvetica"/>
          <w:color w:val="777777"/>
          <w:sz w:val="18"/>
          <w:szCs w:val="18"/>
          <w:lang w:eastAsia="de-AT"/>
        </w:rPr>
        <w:t xml:space="preserve">William Wallace von SV </w:t>
      </w:r>
      <w:proofErr w:type="spellStart"/>
      <w:r w:rsidRPr="001B7351">
        <w:rPr>
          <w:rFonts w:ascii="Helvetica" w:eastAsia="Times New Roman" w:hAnsi="Helvetica" w:cs="Helvetica"/>
          <w:color w:val="777777"/>
          <w:sz w:val="18"/>
          <w:szCs w:val="18"/>
          <w:lang w:eastAsia="de-AT"/>
        </w:rPr>
        <w:t>Urfahr</w:t>
      </w:r>
      <w:proofErr w:type="spellEnd"/>
      <w:r w:rsidRPr="001B7351">
        <w:rPr>
          <w:rFonts w:ascii="Helvetica" w:eastAsia="Times New Roman" w:hAnsi="Helvetica" w:cs="Helvetica"/>
          <w:color w:val="777777"/>
          <w:sz w:val="18"/>
          <w:szCs w:val="18"/>
          <w:lang w:eastAsia="de-AT"/>
        </w:rPr>
        <w:t xml:space="preserve"> hat sich die schottische Flagge und seine Initialen einsticken lassen. </w:t>
      </w:r>
      <w:r w:rsidRPr="001B7351">
        <w:rPr>
          <w:rFonts w:ascii="Helvetica" w:eastAsia="Times New Roman" w:hAnsi="Helvetica" w:cs="Helvetica"/>
          <w:color w:val="777777"/>
          <w:sz w:val="18"/>
          <w:szCs w:val="18"/>
          <w:lang w:eastAsia="de-AT"/>
        </w:rPr>
        <w:t> </w:t>
      </w:r>
      <w:r w:rsidRPr="001B7351">
        <w:rPr>
          <w:rFonts w:ascii="Helvetica" w:eastAsia="Times New Roman" w:hAnsi="Helvetica" w:cs="Helvetica"/>
          <w:color w:val="999999"/>
          <w:sz w:val="18"/>
          <w:szCs w:val="18"/>
          <w:lang w:eastAsia="de-AT"/>
        </w:rPr>
        <w:t>Bild: OÖN</w:t>
      </w:r>
    </w:p>
    <w:p w:rsidR="001B7351" w:rsidRPr="001B7351" w:rsidRDefault="001B7351" w:rsidP="001B7351">
      <w:pPr>
        <w:shd w:val="clear" w:color="auto" w:fill="FFFFFF"/>
        <w:spacing w:after="0" w:line="315" w:lineRule="atLeast"/>
        <w:rPr>
          <w:rFonts w:ascii="Helvetica" w:eastAsia="Times New Roman" w:hAnsi="Helvetica" w:cs="Helvetica"/>
          <w:color w:val="000000"/>
          <w:sz w:val="21"/>
          <w:szCs w:val="21"/>
          <w:lang w:eastAsia="de-AT"/>
        </w:rPr>
      </w:pPr>
      <w:r w:rsidRPr="001B7351">
        <w:rPr>
          <w:rFonts w:ascii="Helvetica" w:eastAsia="Times New Roman" w:hAnsi="Helvetica" w:cs="Helvetica"/>
          <w:color w:val="000000"/>
          <w:sz w:val="21"/>
          <w:szCs w:val="21"/>
          <w:lang w:eastAsia="de-AT"/>
        </w:rPr>
        <w:t>Manchmal </w:t>
      </w:r>
      <w:hyperlink r:id="rId7" w:tooltip="Click to Continue &gt; by CouponDropDown" w:history="1">
        <w:r w:rsidRPr="001B7351">
          <w:rPr>
            <w:rFonts w:ascii="Helvetica" w:eastAsia="Times New Roman" w:hAnsi="Helvetica" w:cs="Helvetica"/>
            <w:color w:val="3774A1"/>
            <w:sz w:val="21"/>
            <w:szCs w:val="21"/>
            <w:u w:val="single"/>
            <w:lang w:eastAsia="de-AT"/>
          </w:rPr>
          <w:t>haben</w:t>
        </w:r>
      </w:hyperlink>
      <w:r w:rsidRPr="001B7351">
        <w:rPr>
          <w:rFonts w:ascii="Helvetica" w:eastAsia="Times New Roman" w:hAnsi="Helvetica" w:cs="Helvetica"/>
          <w:color w:val="000000"/>
          <w:sz w:val="21"/>
          <w:szCs w:val="21"/>
          <w:lang w:eastAsia="de-AT"/>
        </w:rPr>
        <w:t xml:space="preserve"> auch Männer einen Schuh-Tick. Bei Fußballern ist er besonders ausgeprägt. William Wallace etwa gilt bei der SV </w:t>
      </w:r>
      <w:proofErr w:type="spellStart"/>
      <w:r w:rsidRPr="001B7351">
        <w:rPr>
          <w:rFonts w:ascii="Helvetica" w:eastAsia="Times New Roman" w:hAnsi="Helvetica" w:cs="Helvetica"/>
          <w:color w:val="000000"/>
          <w:sz w:val="21"/>
          <w:szCs w:val="21"/>
          <w:lang w:eastAsia="de-AT"/>
        </w:rPr>
        <w:t>Urfahr</w:t>
      </w:r>
      <w:proofErr w:type="spellEnd"/>
      <w:r w:rsidRPr="001B7351">
        <w:rPr>
          <w:rFonts w:ascii="Helvetica" w:eastAsia="Times New Roman" w:hAnsi="Helvetica" w:cs="Helvetica"/>
          <w:color w:val="000000"/>
          <w:sz w:val="21"/>
          <w:szCs w:val="21"/>
          <w:lang w:eastAsia="de-AT"/>
        </w:rPr>
        <w:t xml:space="preserve"> als Laufmaschine und beinharter Abräumer im Mittelfeld – seine schottischen Wurzeln bleiben den Gegenspielern in der 1. Klasse Mitte aber auch ohne Zweikampf nicht verborgen: Er hat sich das Herkunftsland seines Vaters in den Schuh sticken lassen. Genau wie seine Initialen, die auf der anderen Schuhseite prangen. „Mir ist das wichtig“, sagt der Defensivspieler. Ähnlich wie er denken viele Spieler im Fußball-Unterhaus.</w:t>
      </w:r>
    </w:p>
    <w:p w:rsidR="001B7351" w:rsidRPr="001B7351" w:rsidRDefault="001B7351" w:rsidP="001B7351">
      <w:pPr>
        <w:shd w:val="clear" w:color="auto" w:fill="FFFFFF"/>
        <w:spacing w:after="120" w:line="315" w:lineRule="atLeast"/>
        <w:rPr>
          <w:rFonts w:ascii="Helvetica" w:eastAsia="Times New Roman" w:hAnsi="Helvetica" w:cs="Helvetica"/>
          <w:color w:val="000000"/>
          <w:sz w:val="21"/>
          <w:szCs w:val="21"/>
          <w:lang w:eastAsia="de-AT"/>
        </w:rPr>
      </w:pPr>
      <w:r w:rsidRPr="001B7351">
        <w:rPr>
          <w:rFonts w:ascii="Helvetica" w:eastAsia="Times New Roman" w:hAnsi="Helvetica" w:cs="Helvetica"/>
          <w:color w:val="000000"/>
          <w:sz w:val="21"/>
          <w:szCs w:val="21"/>
          <w:lang w:eastAsia="de-AT"/>
        </w:rPr>
        <w:t>Während früher oft ganze Mannschaften das gleiche Schuhmodell in schwarz-weißen Farben anhatten, ist heute Individualität gefragt. Grelle Farben sind in, die Kicker wollen sich von der Masse abheben. Der Fußballschuh ist längst mehr als nur Mittel zum Zweck. (</w:t>
      </w:r>
      <w:proofErr w:type="spellStart"/>
      <w:r w:rsidRPr="001B7351">
        <w:rPr>
          <w:rFonts w:ascii="Helvetica" w:eastAsia="Times New Roman" w:hAnsi="Helvetica" w:cs="Helvetica"/>
          <w:color w:val="000000"/>
          <w:sz w:val="21"/>
          <w:szCs w:val="21"/>
          <w:lang w:eastAsia="de-AT"/>
        </w:rPr>
        <w:t>geda</w:t>
      </w:r>
      <w:proofErr w:type="spellEnd"/>
      <w:r w:rsidRPr="001B7351">
        <w:rPr>
          <w:rFonts w:ascii="Helvetica" w:eastAsia="Times New Roman" w:hAnsi="Helvetica" w:cs="Helvetica"/>
          <w:color w:val="000000"/>
          <w:sz w:val="21"/>
          <w:szCs w:val="21"/>
          <w:lang w:eastAsia="de-AT"/>
        </w:rPr>
        <w:t>)</w:t>
      </w:r>
    </w:p>
    <w:p w:rsidR="00B9376D" w:rsidRDefault="00B9376D">
      <w:bookmarkStart w:id="0" w:name="_GoBack"/>
      <w:bookmarkEnd w:id="0"/>
    </w:p>
    <w:sectPr w:rsidR="00B93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51"/>
    <w:rsid w:val="001B7351"/>
    <w:rsid w:val="00B937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B735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B735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B7351"/>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B7351"/>
    <w:rPr>
      <w:rFonts w:ascii="Times New Roman" w:eastAsia="Times New Roman" w:hAnsi="Times New Roman" w:cs="Times New Roman"/>
      <w:b/>
      <w:bCs/>
      <w:sz w:val="27"/>
      <w:szCs w:val="27"/>
      <w:lang w:eastAsia="de-AT"/>
    </w:rPr>
  </w:style>
  <w:style w:type="character" w:customStyle="1" w:styleId="bildbox">
    <w:name w:val="bildbox"/>
    <w:basedOn w:val="Absatz-Standardschriftart"/>
    <w:rsid w:val="001B7351"/>
  </w:style>
  <w:style w:type="character" w:styleId="Hyperlink">
    <w:name w:val="Hyperlink"/>
    <w:basedOn w:val="Absatz-Standardschriftart"/>
    <w:uiPriority w:val="99"/>
    <w:semiHidden/>
    <w:unhideWhenUsed/>
    <w:rsid w:val="001B7351"/>
    <w:rPr>
      <w:color w:val="0000FF"/>
      <w:u w:val="single"/>
    </w:rPr>
  </w:style>
  <w:style w:type="paragraph" w:customStyle="1" w:styleId="bildtext">
    <w:name w:val="bildtext"/>
    <w:basedOn w:val="Standard"/>
    <w:rsid w:val="001B73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hor">
    <w:name w:val="author"/>
    <w:basedOn w:val="Absatz-Standardschriftart"/>
    <w:rsid w:val="001B7351"/>
  </w:style>
  <w:style w:type="paragraph" w:customStyle="1" w:styleId="artikeltext">
    <w:name w:val="artikeltext"/>
    <w:basedOn w:val="Standard"/>
    <w:rsid w:val="001B73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1B7351"/>
  </w:style>
  <w:style w:type="paragraph" w:styleId="Sprechblasentext">
    <w:name w:val="Balloon Text"/>
    <w:basedOn w:val="Standard"/>
    <w:link w:val="SprechblasentextZchn"/>
    <w:uiPriority w:val="99"/>
    <w:semiHidden/>
    <w:unhideWhenUsed/>
    <w:rsid w:val="001B7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B735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B735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B7351"/>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B7351"/>
    <w:rPr>
      <w:rFonts w:ascii="Times New Roman" w:eastAsia="Times New Roman" w:hAnsi="Times New Roman" w:cs="Times New Roman"/>
      <w:b/>
      <w:bCs/>
      <w:sz w:val="27"/>
      <w:szCs w:val="27"/>
      <w:lang w:eastAsia="de-AT"/>
    </w:rPr>
  </w:style>
  <w:style w:type="character" w:customStyle="1" w:styleId="bildbox">
    <w:name w:val="bildbox"/>
    <w:basedOn w:val="Absatz-Standardschriftart"/>
    <w:rsid w:val="001B7351"/>
  </w:style>
  <w:style w:type="character" w:styleId="Hyperlink">
    <w:name w:val="Hyperlink"/>
    <w:basedOn w:val="Absatz-Standardschriftart"/>
    <w:uiPriority w:val="99"/>
    <w:semiHidden/>
    <w:unhideWhenUsed/>
    <w:rsid w:val="001B7351"/>
    <w:rPr>
      <w:color w:val="0000FF"/>
      <w:u w:val="single"/>
    </w:rPr>
  </w:style>
  <w:style w:type="paragraph" w:customStyle="1" w:styleId="bildtext">
    <w:name w:val="bildtext"/>
    <w:basedOn w:val="Standard"/>
    <w:rsid w:val="001B73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hor">
    <w:name w:val="author"/>
    <w:basedOn w:val="Absatz-Standardschriftart"/>
    <w:rsid w:val="001B7351"/>
  </w:style>
  <w:style w:type="paragraph" w:customStyle="1" w:styleId="artikeltext">
    <w:name w:val="artikeltext"/>
    <w:basedOn w:val="Standard"/>
    <w:rsid w:val="001B73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1B7351"/>
  </w:style>
  <w:style w:type="paragraph" w:styleId="Sprechblasentext">
    <w:name w:val="Balloon Text"/>
    <w:basedOn w:val="Standard"/>
    <w:link w:val="SprechblasentextZchn"/>
    <w:uiPriority w:val="99"/>
    <w:semiHidden/>
    <w:unhideWhenUsed/>
    <w:rsid w:val="001B7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hrichten.at/sport/unterhaus/Die-Fussballer-und-ihr-Schuh-Tick;art103,11854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chrichten.at/sport/unterhaus/Die-Fussballer-und-ihr-Schuh-Tick;art103,1185440,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ecker</dc:creator>
  <cp:lastModifiedBy>familie ecker</cp:lastModifiedBy>
  <cp:revision>1</cp:revision>
  <dcterms:created xsi:type="dcterms:W3CDTF">2013-09-28T21:46:00Z</dcterms:created>
  <dcterms:modified xsi:type="dcterms:W3CDTF">2013-09-28T21:47:00Z</dcterms:modified>
</cp:coreProperties>
</file>